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3C" w:rsidRPr="00272FCF" w:rsidRDefault="0077563C" w:rsidP="00272FCF">
      <w:pPr>
        <w:jc w:val="center"/>
        <w:rPr>
          <w:sz w:val="28"/>
          <w:szCs w:val="28"/>
        </w:rPr>
      </w:pPr>
      <w:r w:rsidRPr="00272FCF">
        <w:rPr>
          <w:b/>
          <w:noProof/>
          <w:sz w:val="28"/>
          <w:szCs w:val="28"/>
        </w:rPr>
        <w:drawing>
          <wp:inline distT="0" distB="0" distL="0" distR="0" wp14:anchorId="6B74E869" wp14:editId="7F04EACB">
            <wp:extent cx="7905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FCF" w:rsidRPr="00272FCF" w:rsidRDefault="00272FCF" w:rsidP="00272FCF">
      <w:pPr>
        <w:jc w:val="center"/>
        <w:rPr>
          <w:sz w:val="28"/>
          <w:szCs w:val="28"/>
        </w:rPr>
      </w:pPr>
    </w:p>
    <w:p w:rsidR="0077563C" w:rsidRPr="00272FCF" w:rsidRDefault="0077563C" w:rsidP="00272FCF">
      <w:pPr>
        <w:pStyle w:val="a3"/>
        <w:rPr>
          <w:sz w:val="32"/>
        </w:rPr>
      </w:pPr>
      <w:r w:rsidRPr="00272FCF">
        <w:rPr>
          <w:sz w:val="32"/>
        </w:rPr>
        <w:t xml:space="preserve">АДМИНИСТРАЦИЯ  </w:t>
      </w:r>
    </w:p>
    <w:p w:rsidR="0077563C" w:rsidRPr="00272FCF" w:rsidRDefault="0077563C" w:rsidP="00272FCF">
      <w:pPr>
        <w:pStyle w:val="a3"/>
        <w:rPr>
          <w:sz w:val="32"/>
        </w:rPr>
      </w:pPr>
      <w:r w:rsidRPr="00272FCF">
        <w:rPr>
          <w:sz w:val="32"/>
        </w:rPr>
        <w:t xml:space="preserve">МУНИЦИПАЛЬНОГО ОБРАЗОВАНИЯ </w:t>
      </w:r>
    </w:p>
    <w:p w:rsidR="0077563C" w:rsidRPr="00272FCF" w:rsidRDefault="0077563C" w:rsidP="00272FCF">
      <w:pPr>
        <w:pStyle w:val="a3"/>
        <w:rPr>
          <w:sz w:val="32"/>
        </w:rPr>
      </w:pPr>
      <w:r w:rsidRPr="00272FCF">
        <w:rPr>
          <w:sz w:val="32"/>
        </w:rPr>
        <w:t>ЧУКОТСКИЙ МУНИЦИПАЛЬНЫЙ РАЙОН</w:t>
      </w:r>
    </w:p>
    <w:p w:rsidR="0077563C" w:rsidRPr="00272FCF" w:rsidRDefault="0077563C" w:rsidP="00272FCF">
      <w:pPr>
        <w:jc w:val="center"/>
        <w:rPr>
          <w:b/>
          <w:sz w:val="16"/>
          <w:szCs w:val="16"/>
        </w:rPr>
      </w:pPr>
    </w:p>
    <w:p w:rsidR="0077563C" w:rsidRPr="00272FCF" w:rsidRDefault="0077563C" w:rsidP="00272FCF">
      <w:pPr>
        <w:jc w:val="center"/>
        <w:rPr>
          <w:b/>
          <w:sz w:val="32"/>
          <w:szCs w:val="32"/>
        </w:rPr>
      </w:pPr>
      <w:r w:rsidRPr="00272FCF">
        <w:rPr>
          <w:b/>
          <w:sz w:val="32"/>
          <w:szCs w:val="32"/>
        </w:rPr>
        <w:t>ПОСТАНОВЛЕНИЕ</w:t>
      </w:r>
    </w:p>
    <w:p w:rsidR="0077563C" w:rsidRPr="00272FCF" w:rsidRDefault="0077563C" w:rsidP="00272FCF">
      <w:pPr>
        <w:jc w:val="center"/>
        <w:rPr>
          <w:b/>
          <w:sz w:val="16"/>
          <w:szCs w:val="16"/>
        </w:rPr>
      </w:pPr>
    </w:p>
    <w:p w:rsidR="0077563C" w:rsidRPr="00272FCF" w:rsidRDefault="00272FCF" w:rsidP="00272FCF">
      <w:pPr>
        <w:rPr>
          <w:sz w:val="28"/>
          <w:szCs w:val="28"/>
        </w:rPr>
      </w:pPr>
      <w:r w:rsidRPr="00272FCF">
        <w:rPr>
          <w:sz w:val="28"/>
          <w:szCs w:val="28"/>
        </w:rPr>
        <w:t>от 13.01.2025</w:t>
      </w:r>
      <w:r w:rsidR="0077563C" w:rsidRPr="00272FCF">
        <w:rPr>
          <w:sz w:val="28"/>
          <w:szCs w:val="28"/>
        </w:rPr>
        <w:t xml:space="preserve"> г. № </w:t>
      </w:r>
      <w:r w:rsidRPr="00272FCF">
        <w:rPr>
          <w:sz w:val="28"/>
          <w:szCs w:val="28"/>
        </w:rPr>
        <w:t>06</w:t>
      </w:r>
    </w:p>
    <w:p w:rsidR="0077563C" w:rsidRPr="00272FCF" w:rsidRDefault="0077563C" w:rsidP="00272FCF">
      <w:pPr>
        <w:rPr>
          <w:sz w:val="28"/>
          <w:szCs w:val="28"/>
        </w:rPr>
      </w:pPr>
      <w:r w:rsidRPr="00272FCF">
        <w:rPr>
          <w:sz w:val="28"/>
          <w:szCs w:val="28"/>
        </w:rPr>
        <w:t>с. Лаврентия</w:t>
      </w:r>
    </w:p>
    <w:p w:rsidR="00AA0706" w:rsidRPr="00272FCF" w:rsidRDefault="00AA0706" w:rsidP="00272FCF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</w:tblGrid>
      <w:tr w:rsidR="0077563C" w:rsidRPr="00272FCF" w:rsidTr="0077563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7563C" w:rsidRPr="00272FCF" w:rsidRDefault="0077563C" w:rsidP="00272FCF">
            <w:pPr>
              <w:jc w:val="both"/>
              <w:rPr>
                <w:sz w:val="28"/>
                <w:szCs w:val="28"/>
              </w:rPr>
            </w:pPr>
            <w:r w:rsidRPr="00272FCF">
              <w:rPr>
                <w:sz w:val="28"/>
                <w:szCs w:val="28"/>
              </w:rPr>
              <w:t>Об утверждении плана-графика</w:t>
            </w:r>
            <w:r w:rsidR="003569A1" w:rsidRPr="00272FCF">
              <w:rPr>
                <w:sz w:val="28"/>
                <w:szCs w:val="28"/>
              </w:rPr>
              <w:t xml:space="preserve"> на 2025 год</w:t>
            </w:r>
            <w:r w:rsidRPr="00272FCF">
              <w:rPr>
                <w:sz w:val="28"/>
                <w:szCs w:val="28"/>
              </w:rPr>
              <w:t xml:space="preserve"> проведения мероприятий по осуществлению контроля</w:t>
            </w:r>
            <w:r w:rsidR="00103056" w:rsidRPr="00272FCF">
              <w:rPr>
                <w:sz w:val="28"/>
                <w:szCs w:val="28"/>
              </w:rPr>
              <w:t>,</w:t>
            </w:r>
            <w:r w:rsidRPr="00272FCF">
              <w:rPr>
                <w:sz w:val="28"/>
                <w:szCs w:val="28"/>
              </w:rPr>
              <w:t xml:space="preserve"> за соблюдением концессионером условий концессионного соглашения</w:t>
            </w:r>
          </w:p>
        </w:tc>
      </w:tr>
    </w:tbl>
    <w:p w:rsidR="0077563C" w:rsidRPr="00272FCF" w:rsidRDefault="0077563C" w:rsidP="00272FCF">
      <w:pPr>
        <w:rPr>
          <w:sz w:val="28"/>
        </w:rPr>
      </w:pPr>
    </w:p>
    <w:p w:rsidR="006502B0" w:rsidRPr="00272FCF" w:rsidRDefault="006502B0" w:rsidP="00272FCF">
      <w:pPr>
        <w:ind w:firstLine="709"/>
        <w:contextualSpacing/>
        <w:jc w:val="both"/>
        <w:rPr>
          <w:sz w:val="28"/>
          <w:szCs w:val="28"/>
        </w:rPr>
      </w:pPr>
      <w:r w:rsidRPr="00272FCF">
        <w:rPr>
          <w:sz w:val="28"/>
          <w:szCs w:val="28"/>
        </w:rPr>
        <w:t xml:space="preserve">В соответствии с Федеральным законом от 21.07.2005 № 115-ФЗ «О концессионных соглашениях»,  разделом 12 концессионного соглашения от 21.02.2018 г № 14-18, заключенного между Администрацией муниципального образования Чукотский муниципальный район </w:t>
      </w:r>
      <w:proofErr w:type="gramStart"/>
      <w:r w:rsidRPr="00272FCF">
        <w:rPr>
          <w:sz w:val="28"/>
          <w:szCs w:val="28"/>
        </w:rPr>
        <w:t>и ООО</w:t>
      </w:r>
      <w:proofErr w:type="gramEnd"/>
      <w:r w:rsidRPr="00272FCF">
        <w:rPr>
          <w:sz w:val="28"/>
          <w:szCs w:val="28"/>
        </w:rPr>
        <w:t xml:space="preserve"> «Тепло-</w:t>
      </w:r>
      <w:proofErr w:type="spellStart"/>
      <w:r w:rsidRPr="00272FCF">
        <w:rPr>
          <w:sz w:val="28"/>
          <w:szCs w:val="28"/>
        </w:rPr>
        <w:t>Лорино</w:t>
      </w:r>
      <w:proofErr w:type="spellEnd"/>
      <w:r w:rsidRPr="00272FCF">
        <w:rPr>
          <w:sz w:val="28"/>
          <w:szCs w:val="28"/>
        </w:rPr>
        <w:t xml:space="preserve">», Администрация муниципального образования Чукотский муниципальный район, </w:t>
      </w:r>
    </w:p>
    <w:p w:rsidR="006502B0" w:rsidRPr="00272FCF" w:rsidRDefault="006502B0" w:rsidP="00272FCF">
      <w:pPr>
        <w:ind w:firstLine="709"/>
        <w:contextualSpacing/>
        <w:jc w:val="both"/>
        <w:rPr>
          <w:sz w:val="28"/>
          <w:szCs w:val="28"/>
        </w:rPr>
      </w:pPr>
    </w:p>
    <w:p w:rsidR="00272FCF" w:rsidRPr="00272FCF" w:rsidRDefault="006502B0" w:rsidP="00272FCF">
      <w:pPr>
        <w:tabs>
          <w:tab w:val="left" w:pos="3885"/>
        </w:tabs>
        <w:ind w:firstLine="709"/>
        <w:contextualSpacing/>
        <w:jc w:val="both"/>
        <w:rPr>
          <w:sz w:val="28"/>
          <w:szCs w:val="28"/>
        </w:rPr>
      </w:pPr>
      <w:r w:rsidRPr="00272FCF">
        <w:rPr>
          <w:sz w:val="28"/>
          <w:szCs w:val="28"/>
        </w:rPr>
        <w:t>ПОСТАНОВЛЯЕТ:</w:t>
      </w:r>
    </w:p>
    <w:p w:rsidR="006502B0" w:rsidRPr="00272FCF" w:rsidRDefault="006502B0" w:rsidP="00272FCF">
      <w:pPr>
        <w:tabs>
          <w:tab w:val="left" w:pos="2505"/>
          <w:tab w:val="left" w:pos="3885"/>
        </w:tabs>
        <w:contextualSpacing/>
        <w:jc w:val="both"/>
        <w:rPr>
          <w:b/>
          <w:sz w:val="28"/>
          <w:szCs w:val="28"/>
        </w:rPr>
      </w:pPr>
    </w:p>
    <w:p w:rsidR="006502B0" w:rsidRPr="00272FCF" w:rsidRDefault="006502B0" w:rsidP="00272FCF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2FCF">
        <w:rPr>
          <w:sz w:val="28"/>
          <w:szCs w:val="28"/>
        </w:rPr>
        <w:t xml:space="preserve">Утвердить план-график </w:t>
      </w:r>
      <w:r w:rsidR="003569A1" w:rsidRPr="00272FCF">
        <w:rPr>
          <w:sz w:val="28"/>
          <w:szCs w:val="28"/>
        </w:rPr>
        <w:t xml:space="preserve">на 2025 год </w:t>
      </w:r>
      <w:r w:rsidRPr="00272FCF">
        <w:rPr>
          <w:sz w:val="28"/>
          <w:szCs w:val="28"/>
        </w:rPr>
        <w:t xml:space="preserve">проведения мероприятий по осуществлению </w:t>
      </w:r>
      <w:proofErr w:type="gramStart"/>
      <w:r w:rsidRPr="00272FCF">
        <w:rPr>
          <w:sz w:val="28"/>
          <w:szCs w:val="28"/>
        </w:rPr>
        <w:t>контроля за</w:t>
      </w:r>
      <w:proofErr w:type="gramEnd"/>
      <w:r w:rsidRPr="00272FCF">
        <w:rPr>
          <w:sz w:val="28"/>
          <w:szCs w:val="28"/>
        </w:rPr>
        <w:t xml:space="preserve"> соблюдением концессионером условий концессионного соглашения. </w:t>
      </w:r>
    </w:p>
    <w:p w:rsidR="006502B0" w:rsidRPr="00272FCF" w:rsidRDefault="006502B0" w:rsidP="00272FCF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2FCF">
        <w:rPr>
          <w:sz w:val="28"/>
          <w:szCs w:val="28"/>
        </w:rPr>
        <w:t xml:space="preserve">Настоящее постановление вступает в силу с момента официального </w:t>
      </w:r>
      <w:r w:rsidR="003569A1" w:rsidRPr="00272FCF">
        <w:rPr>
          <w:sz w:val="28"/>
          <w:szCs w:val="28"/>
        </w:rPr>
        <w:t>обнародования</w:t>
      </w:r>
      <w:r w:rsidRPr="00272FCF">
        <w:rPr>
          <w:sz w:val="28"/>
          <w:szCs w:val="28"/>
        </w:rPr>
        <w:t xml:space="preserve">. </w:t>
      </w:r>
    </w:p>
    <w:p w:rsidR="006502B0" w:rsidRPr="00272FCF" w:rsidRDefault="006502B0" w:rsidP="00272FCF">
      <w:pPr>
        <w:pStyle w:val="a7"/>
        <w:numPr>
          <w:ilvl w:val="0"/>
          <w:numId w:val="2"/>
        </w:numPr>
        <w:ind w:left="0" w:firstLine="709"/>
        <w:jc w:val="both"/>
        <w:rPr>
          <w:noProof/>
          <w:sz w:val="28"/>
          <w:szCs w:val="28"/>
        </w:rPr>
      </w:pPr>
      <w:proofErr w:type="gramStart"/>
      <w:r w:rsidRPr="00272FCF">
        <w:rPr>
          <w:sz w:val="28"/>
          <w:szCs w:val="28"/>
        </w:rPr>
        <w:t>Контроль  за</w:t>
      </w:r>
      <w:proofErr w:type="gramEnd"/>
      <w:r w:rsidRPr="00272FCF">
        <w:rPr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</w:t>
      </w:r>
      <w:r w:rsidR="00B77451" w:rsidRPr="00272FCF">
        <w:rPr>
          <w:sz w:val="28"/>
          <w:szCs w:val="28"/>
        </w:rPr>
        <w:t>й муниципальный район (</w:t>
      </w:r>
      <w:r w:rsidR="00BE7423" w:rsidRPr="00272FCF">
        <w:rPr>
          <w:sz w:val="28"/>
          <w:szCs w:val="28"/>
        </w:rPr>
        <w:t>Смолина Г.Г.</w:t>
      </w:r>
      <w:r w:rsidRPr="00272FCF">
        <w:rPr>
          <w:sz w:val="28"/>
          <w:szCs w:val="28"/>
        </w:rPr>
        <w:t>).</w:t>
      </w:r>
    </w:p>
    <w:p w:rsidR="006502B0" w:rsidRPr="00272FCF" w:rsidRDefault="006502B0" w:rsidP="00272FCF">
      <w:pPr>
        <w:ind w:firstLine="567"/>
        <w:jc w:val="both"/>
        <w:rPr>
          <w:sz w:val="28"/>
          <w:szCs w:val="28"/>
        </w:rPr>
      </w:pPr>
    </w:p>
    <w:p w:rsidR="006502B0" w:rsidRPr="00272FCF" w:rsidRDefault="006502B0" w:rsidP="00272FCF">
      <w:pPr>
        <w:ind w:firstLine="567"/>
        <w:jc w:val="both"/>
        <w:rPr>
          <w:sz w:val="28"/>
          <w:szCs w:val="28"/>
        </w:rPr>
      </w:pPr>
    </w:p>
    <w:p w:rsidR="006502B0" w:rsidRPr="00272FCF" w:rsidRDefault="006502B0" w:rsidP="00272FCF">
      <w:pPr>
        <w:rPr>
          <w:sz w:val="28"/>
          <w:szCs w:val="28"/>
        </w:rPr>
      </w:pPr>
      <w:r w:rsidRPr="00272FCF">
        <w:rPr>
          <w:sz w:val="28"/>
          <w:szCs w:val="28"/>
        </w:rPr>
        <w:t xml:space="preserve">Глава  Администрации                                                                       </w:t>
      </w:r>
      <w:proofErr w:type="spellStart"/>
      <w:r w:rsidRPr="00272FCF">
        <w:rPr>
          <w:sz w:val="28"/>
          <w:szCs w:val="28"/>
        </w:rPr>
        <w:t>Л.П.Юрочко</w:t>
      </w:r>
      <w:proofErr w:type="spellEnd"/>
    </w:p>
    <w:p w:rsidR="006502B0" w:rsidRPr="00272FCF" w:rsidRDefault="006502B0" w:rsidP="00272FCF">
      <w:pPr>
        <w:pStyle w:val="a7"/>
        <w:ind w:left="1068"/>
        <w:jc w:val="both"/>
        <w:rPr>
          <w:sz w:val="28"/>
          <w:szCs w:val="28"/>
        </w:rPr>
        <w:sectPr w:rsidR="006502B0" w:rsidRPr="00272FCF" w:rsidSect="00272FCF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6502B0" w:rsidRPr="00272FCF" w:rsidRDefault="006502B0" w:rsidP="00272FCF">
      <w:pPr>
        <w:tabs>
          <w:tab w:val="left" w:pos="8055"/>
        </w:tabs>
      </w:pPr>
    </w:p>
    <w:tbl>
      <w:tblPr>
        <w:tblW w:w="4472" w:type="dxa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6502B0" w:rsidRPr="00272FCF" w:rsidTr="006502B0">
        <w:trPr>
          <w:trHeight w:val="704"/>
        </w:trPr>
        <w:tc>
          <w:tcPr>
            <w:tcW w:w="4472" w:type="dxa"/>
            <w:hideMark/>
          </w:tcPr>
          <w:p w:rsidR="006502B0" w:rsidRPr="00272FCF" w:rsidRDefault="006502B0" w:rsidP="00272FCF">
            <w:pPr>
              <w:jc w:val="right"/>
              <w:rPr>
                <w:sz w:val="28"/>
                <w:szCs w:val="28"/>
              </w:rPr>
            </w:pPr>
            <w:r w:rsidRPr="00272FCF">
              <w:rPr>
                <w:sz w:val="28"/>
                <w:szCs w:val="28"/>
              </w:rPr>
              <w:t>Утвержден</w:t>
            </w:r>
          </w:p>
          <w:p w:rsidR="006502B0" w:rsidRPr="00272FCF" w:rsidRDefault="006502B0" w:rsidP="00272FCF">
            <w:pPr>
              <w:jc w:val="right"/>
              <w:rPr>
                <w:sz w:val="28"/>
                <w:szCs w:val="28"/>
              </w:rPr>
            </w:pPr>
            <w:r w:rsidRPr="00272FCF">
              <w:rPr>
                <w:sz w:val="28"/>
                <w:szCs w:val="28"/>
              </w:rPr>
              <w:t xml:space="preserve"> постановлением Администрации</w:t>
            </w:r>
          </w:p>
          <w:p w:rsidR="006502B0" w:rsidRPr="00272FCF" w:rsidRDefault="006502B0" w:rsidP="00272FCF">
            <w:pPr>
              <w:jc w:val="both"/>
              <w:rPr>
                <w:sz w:val="28"/>
                <w:szCs w:val="28"/>
              </w:rPr>
            </w:pPr>
            <w:r w:rsidRPr="00272FCF">
              <w:rPr>
                <w:sz w:val="28"/>
                <w:szCs w:val="28"/>
              </w:rPr>
              <w:t xml:space="preserve">муниципального образования Чукотский муниципальный район от </w:t>
            </w:r>
            <w:r w:rsidR="00272FCF">
              <w:rPr>
                <w:sz w:val="28"/>
                <w:szCs w:val="28"/>
              </w:rPr>
              <w:t xml:space="preserve">13.01.2025 г. </w:t>
            </w:r>
            <w:r w:rsidRPr="00272FCF">
              <w:rPr>
                <w:sz w:val="28"/>
                <w:szCs w:val="28"/>
              </w:rPr>
              <w:t xml:space="preserve">№ </w:t>
            </w:r>
            <w:r w:rsidR="00272FCF">
              <w:rPr>
                <w:sz w:val="28"/>
                <w:szCs w:val="28"/>
              </w:rPr>
              <w:t>06</w:t>
            </w:r>
          </w:p>
        </w:tc>
      </w:tr>
    </w:tbl>
    <w:p w:rsidR="006502B0" w:rsidRPr="00272FCF" w:rsidRDefault="006502B0" w:rsidP="00272FCF">
      <w:pPr>
        <w:rPr>
          <w:sz w:val="28"/>
          <w:szCs w:val="28"/>
          <w:lang w:eastAsia="en-US"/>
        </w:rPr>
      </w:pPr>
    </w:p>
    <w:p w:rsidR="006502B0" w:rsidRPr="00272FCF" w:rsidRDefault="00103056" w:rsidP="00272FCF">
      <w:pPr>
        <w:jc w:val="center"/>
        <w:rPr>
          <w:b/>
        </w:rPr>
      </w:pPr>
      <w:bookmarkStart w:id="0" w:name="_GoBack"/>
      <w:bookmarkEnd w:id="0"/>
      <w:r w:rsidRPr="00272FCF">
        <w:rPr>
          <w:b/>
        </w:rPr>
        <w:t>ПЛАН-</w:t>
      </w:r>
      <w:r w:rsidR="006502B0" w:rsidRPr="00272FCF">
        <w:rPr>
          <w:b/>
        </w:rPr>
        <w:t>ГРАФИК</w:t>
      </w:r>
      <w:r w:rsidR="003569A1" w:rsidRPr="00272FCF">
        <w:rPr>
          <w:b/>
        </w:rPr>
        <w:t xml:space="preserve"> на 2025 год</w:t>
      </w:r>
    </w:p>
    <w:p w:rsidR="006502B0" w:rsidRPr="00272FCF" w:rsidRDefault="006502B0" w:rsidP="00272FCF">
      <w:pPr>
        <w:jc w:val="center"/>
        <w:rPr>
          <w:b/>
        </w:rPr>
      </w:pPr>
      <w:r w:rsidRPr="00272FCF">
        <w:rPr>
          <w:b/>
        </w:rPr>
        <w:t>проведения мероприятий по осуществлению контроля за соблюдением концессионером условий концессионного соглашения</w:t>
      </w:r>
    </w:p>
    <w:tbl>
      <w:tblPr>
        <w:tblStyle w:val="a6"/>
        <w:tblW w:w="15494" w:type="dxa"/>
        <w:tblLook w:val="04A0" w:firstRow="1" w:lastRow="0" w:firstColumn="1" w:lastColumn="0" w:noHBand="0" w:noVBand="1"/>
      </w:tblPr>
      <w:tblGrid>
        <w:gridCol w:w="671"/>
        <w:gridCol w:w="3497"/>
        <w:gridCol w:w="1894"/>
        <w:gridCol w:w="2413"/>
        <w:gridCol w:w="3114"/>
        <w:gridCol w:w="1812"/>
        <w:gridCol w:w="2093"/>
      </w:tblGrid>
      <w:tr w:rsidR="00272FCF" w:rsidRPr="00272FCF" w:rsidTr="00103056">
        <w:tc>
          <w:tcPr>
            <w:tcW w:w="671" w:type="dxa"/>
          </w:tcPr>
          <w:p w:rsidR="006502B0" w:rsidRPr="00272FCF" w:rsidRDefault="006502B0" w:rsidP="00272FCF">
            <w:pPr>
              <w:jc w:val="center"/>
              <w:rPr>
                <w:b/>
              </w:rPr>
            </w:pPr>
            <w:r w:rsidRPr="00272FCF">
              <w:rPr>
                <w:b/>
              </w:rPr>
              <w:t>№ п/п</w:t>
            </w:r>
          </w:p>
        </w:tc>
        <w:tc>
          <w:tcPr>
            <w:tcW w:w="3497" w:type="dxa"/>
          </w:tcPr>
          <w:p w:rsidR="006502B0" w:rsidRPr="00272FCF" w:rsidRDefault="006502B0" w:rsidP="00272FCF">
            <w:pPr>
              <w:jc w:val="center"/>
              <w:rPr>
                <w:b/>
              </w:rPr>
            </w:pPr>
            <w:r w:rsidRPr="00272FCF">
              <w:rPr>
                <w:b/>
              </w:rPr>
              <w:t xml:space="preserve">Наименование </w:t>
            </w:r>
            <w:r w:rsidR="00FF29A7" w:rsidRPr="00272FCF">
              <w:rPr>
                <w:b/>
              </w:rPr>
              <w:t xml:space="preserve">концессионного соглашения </w:t>
            </w:r>
          </w:p>
        </w:tc>
        <w:tc>
          <w:tcPr>
            <w:tcW w:w="1894" w:type="dxa"/>
          </w:tcPr>
          <w:p w:rsidR="006502B0" w:rsidRPr="00272FCF" w:rsidRDefault="006502B0" w:rsidP="00272FCF">
            <w:pPr>
              <w:jc w:val="center"/>
              <w:rPr>
                <w:b/>
              </w:rPr>
            </w:pPr>
            <w:r w:rsidRPr="00272FCF">
              <w:rPr>
                <w:b/>
              </w:rPr>
              <w:t xml:space="preserve">Наименование </w:t>
            </w:r>
          </w:p>
          <w:p w:rsidR="006502B0" w:rsidRPr="00272FCF" w:rsidRDefault="006502B0" w:rsidP="00272FCF">
            <w:pPr>
              <w:jc w:val="center"/>
              <w:rPr>
                <w:b/>
              </w:rPr>
            </w:pPr>
            <w:r w:rsidRPr="00272FCF">
              <w:rPr>
                <w:b/>
              </w:rPr>
              <w:t>концессионера</w:t>
            </w:r>
          </w:p>
        </w:tc>
        <w:tc>
          <w:tcPr>
            <w:tcW w:w="2413" w:type="dxa"/>
          </w:tcPr>
          <w:p w:rsidR="006502B0" w:rsidRPr="00272FCF" w:rsidRDefault="006502B0" w:rsidP="00272FCF">
            <w:pPr>
              <w:jc w:val="center"/>
              <w:rPr>
                <w:b/>
              </w:rPr>
            </w:pPr>
            <w:r w:rsidRPr="00272FCF">
              <w:rPr>
                <w:b/>
              </w:rPr>
              <w:t>Место контрольного мероприятия</w:t>
            </w:r>
          </w:p>
        </w:tc>
        <w:tc>
          <w:tcPr>
            <w:tcW w:w="3114" w:type="dxa"/>
          </w:tcPr>
          <w:p w:rsidR="006502B0" w:rsidRPr="00272FCF" w:rsidRDefault="006502B0" w:rsidP="00272FCF">
            <w:pPr>
              <w:jc w:val="center"/>
              <w:rPr>
                <w:b/>
              </w:rPr>
            </w:pPr>
            <w:r w:rsidRPr="00272FCF">
              <w:rPr>
                <w:b/>
              </w:rPr>
              <w:t>Предмет контрольного мероприятия</w:t>
            </w:r>
          </w:p>
        </w:tc>
        <w:tc>
          <w:tcPr>
            <w:tcW w:w="1812" w:type="dxa"/>
          </w:tcPr>
          <w:p w:rsidR="006502B0" w:rsidRPr="00272FCF" w:rsidRDefault="006502B0" w:rsidP="00272FCF">
            <w:pPr>
              <w:jc w:val="center"/>
              <w:rPr>
                <w:b/>
              </w:rPr>
            </w:pPr>
            <w:r w:rsidRPr="00272FCF">
              <w:rPr>
                <w:b/>
              </w:rPr>
              <w:t>Период проведения контрольного мероприятия</w:t>
            </w:r>
          </w:p>
        </w:tc>
        <w:tc>
          <w:tcPr>
            <w:tcW w:w="2093" w:type="dxa"/>
          </w:tcPr>
          <w:p w:rsidR="006502B0" w:rsidRPr="00272FCF" w:rsidRDefault="006502B0" w:rsidP="00272FCF">
            <w:pPr>
              <w:jc w:val="center"/>
              <w:rPr>
                <w:b/>
              </w:rPr>
            </w:pPr>
            <w:r w:rsidRPr="00272FCF">
              <w:rPr>
                <w:b/>
              </w:rPr>
              <w:t>Проведение проверки по юридически значимым событиям</w:t>
            </w:r>
          </w:p>
        </w:tc>
      </w:tr>
      <w:tr w:rsidR="00272FCF" w:rsidRPr="00272FCF" w:rsidTr="00103056">
        <w:tc>
          <w:tcPr>
            <w:tcW w:w="671" w:type="dxa"/>
          </w:tcPr>
          <w:p w:rsidR="006502B0" w:rsidRPr="00272FCF" w:rsidRDefault="006502B0" w:rsidP="00272FCF">
            <w:pPr>
              <w:jc w:val="center"/>
            </w:pPr>
            <w:r w:rsidRPr="00272FCF">
              <w:t>1</w:t>
            </w:r>
          </w:p>
        </w:tc>
        <w:tc>
          <w:tcPr>
            <w:tcW w:w="3497" w:type="dxa"/>
          </w:tcPr>
          <w:p w:rsidR="006502B0" w:rsidRPr="00272FCF" w:rsidRDefault="006502B0" w:rsidP="00272FCF">
            <w:pPr>
              <w:jc w:val="center"/>
            </w:pPr>
            <w:r w:rsidRPr="00272FCF">
              <w:t xml:space="preserve">Концессионное соглашение в отношении объектов теплоснабжения, централизованных систем горячего водоснабжения в селе </w:t>
            </w:r>
            <w:proofErr w:type="spellStart"/>
            <w:r w:rsidRPr="00272FCF">
              <w:t>Лорино</w:t>
            </w:r>
            <w:proofErr w:type="spellEnd"/>
            <w:r w:rsidRPr="00272FCF">
              <w:t xml:space="preserve"> Чукотского муниципального района Чукотского автономного округа</w:t>
            </w:r>
            <w:r w:rsidR="00FF29A7" w:rsidRPr="00272FCF">
              <w:t xml:space="preserve"> от 21 февраля 2018 г № 14-18</w:t>
            </w:r>
          </w:p>
        </w:tc>
        <w:tc>
          <w:tcPr>
            <w:tcW w:w="1894" w:type="dxa"/>
          </w:tcPr>
          <w:p w:rsidR="006502B0" w:rsidRPr="00272FCF" w:rsidRDefault="006502B0" w:rsidP="00272FCF">
            <w:pPr>
              <w:jc w:val="center"/>
            </w:pPr>
            <w:r w:rsidRPr="00272FCF">
              <w:t>ООО «Тепло-</w:t>
            </w:r>
            <w:proofErr w:type="spellStart"/>
            <w:r w:rsidRPr="00272FCF">
              <w:t>Лорино</w:t>
            </w:r>
            <w:proofErr w:type="spellEnd"/>
            <w:r w:rsidRPr="00272FCF">
              <w:t>»</w:t>
            </w:r>
          </w:p>
        </w:tc>
        <w:tc>
          <w:tcPr>
            <w:tcW w:w="2413" w:type="dxa"/>
          </w:tcPr>
          <w:p w:rsidR="006502B0" w:rsidRPr="00272FCF" w:rsidRDefault="006502B0" w:rsidP="00272FCF">
            <w:pPr>
              <w:jc w:val="center"/>
            </w:pPr>
            <w:r w:rsidRPr="00272FCF">
              <w:t xml:space="preserve">с. </w:t>
            </w:r>
            <w:proofErr w:type="spellStart"/>
            <w:r w:rsidRPr="00272FCF">
              <w:t>Лорино</w:t>
            </w:r>
            <w:proofErr w:type="spellEnd"/>
          </w:p>
        </w:tc>
        <w:tc>
          <w:tcPr>
            <w:tcW w:w="3114" w:type="dxa"/>
          </w:tcPr>
          <w:p w:rsidR="006502B0" w:rsidRPr="00272FCF" w:rsidRDefault="006502B0" w:rsidP="00272FCF">
            <w:pPr>
              <w:jc w:val="center"/>
            </w:pPr>
            <w:r w:rsidRPr="00272FCF">
              <w:t xml:space="preserve">Соблюдение концессионером условий концессионного соглашения (далее – КС), в том числе исполнение обязательств по соблюдению сроков создания и (или) реконструкции объекта КС, осуществлению инвестиций в его создание и (или) реконструкцию, обеспечению соответствия технико-экономических показателей объекта КС установленным концессионным соглашениям, </w:t>
            </w:r>
            <w:r w:rsidRPr="00272FCF">
              <w:lastRenderedPageBreak/>
              <w:t>использованию (эксплуатации) объекта КС в соответствии с целями, установленным концессионным соглашением</w:t>
            </w:r>
          </w:p>
        </w:tc>
        <w:tc>
          <w:tcPr>
            <w:tcW w:w="1812" w:type="dxa"/>
          </w:tcPr>
          <w:p w:rsidR="006502B0" w:rsidRPr="00272FCF" w:rsidRDefault="00BE7423" w:rsidP="00272FCF">
            <w:pPr>
              <w:jc w:val="center"/>
            </w:pPr>
            <w:r w:rsidRPr="00272FCF">
              <w:lastRenderedPageBreak/>
              <w:t>июль</w:t>
            </w:r>
          </w:p>
        </w:tc>
        <w:tc>
          <w:tcPr>
            <w:tcW w:w="2093" w:type="dxa"/>
          </w:tcPr>
          <w:p w:rsidR="006502B0" w:rsidRPr="00272FCF" w:rsidRDefault="00C45B38" w:rsidP="00272FCF">
            <w:pPr>
              <w:jc w:val="center"/>
            </w:pPr>
            <w:r w:rsidRPr="00272FCF">
              <w:t>полугодовая</w:t>
            </w:r>
          </w:p>
        </w:tc>
      </w:tr>
      <w:tr w:rsidR="008054C9" w:rsidRPr="00272FCF" w:rsidTr="00103056">
        <w:tc>
          <w:tcPr>
            <w:tcW w:w="671" w:type="dxa"/>
          </w:tcPr>
          <w:p w:rsidR="008054C9" w:rsidRPr="00272FCF" w:rsidRDefault="008054C9" w:rsidP="00272FCF">
            <w:pPr>
              <w:jc w:val="center"/>
            </w:pPr>
            <w:r w:rsidRPr="00272FCF">
              <w:lastRenderedPageBreak/>
              <w:t>2</w:t>
            </w:r>
          </w:p>
        </w:tc>
        <w:tc>
          <w:tcPr>
            <w:tcW w:w="3497" w:type="dxa"/>
          </w:tcPr>
          <w:p w:rsidR="008054C9" w:rsidRPr="00272FCF" w:rsidRDefault="008054C9" w:rsidP="00272FCF">
            <w:pPr>
              <w:jc w:val="center"/>
            </w:pPr>
            <w:r w:rsidRPr="00272FCF">
              <w:t xml:space="preserve">Концессионное соглашение в отношении объектов теплоснабжения, централизованных систем горячего водоснабжения в селе </w:t>
            </w:r>
            <w:proofErr w:type="spellStart"/>
            <w:r w:rsidRPr="00272FCF">
              <w:t>Лорино</w:t>
            </w:r>
            <w:proofErr w:type="spellEnd"/>
            <w:r w:rsidRPr="00272FCF">
              <w:t xml:space="preserve"> Чукотского муниципального района Чукотского автономного округа от 21 февраля 2018 г № 14-18</w:t>
            </w:r>
          </w:p>
        </w:tc>
        <w:tc>
          <w:tcPr>
            <w:tcW w:w="1894" w:type="dxa"/>
          </w:tcPr>
          <w:p w:rsidR="008054C9" w:rsidRPr="00272FCF" w:rsidRDefault="008054C9" w:rsidP="00272FCF">
            <w:pPr>
              <w:jc w:val="center"/>
            </w:pPr>
            <w:r w:rsidRPr="00272FCF">
              <w:t>ООО «Тепло-</w:t>
            </w:r>
            <w:proofErr w:type="spellStart"/>
            <w:r w:rsidRPr="00272FCF">
              <w:t>Лорино</w:t>
            </w:r>
            <w:proofErr w:type="spellEnd"/>
            <w:r w:rsidRPr="00272FCF">
              <w:t>»</w:t>
            </w:r>
          </w:p>
        </w:tc>
        <w:tc>
          <w:tcPr>
            <w:tcW w:w="2413" w:type="dxa"/>
          </w:tcPr>
          <w:p w:rsidR="008054C9" w:rsidRPr="00272FCF" w:rsidRDefault="008054C9" w:rsidP="00272FCF">
            <w:pPr>
              <w:jc w:val="center"/>
            </w:pPr>
            <w:r w:rsidRPr="00272FCF">
              <w:t xml:space="preserve">с. </w:t>
            </w:r>
            <w:proofErr w:type="spellStart"/>
            <w:r w:rsidRPr="00272FCF">
              <w:t>Лорино</w:t>
            </w:r>
            <w:proofErr w:type="spellEnd"/>
          </w:p>
        </w:tc>
        <w:tc>
          <w:tcPr>
            <w:tcW w:w="3114" w:type="dxa"/>
          </w:tcPr>
          <w:p w:rsidR="008054C9" w:rsidRPr="00272FCF" w:rsidRDefault="008054C9" w:rsidP="00272FCF">
            <w:pPr>
              <w:jc w:val="center"/>
            </w:pPr>
            <w:r w:rsidRPr="00272FCF">
              <w:t>Соблюдение концессионером условий концессионного соглашения (далее – КС), в том числе исполнение обязательств по соблюдению сроков создания и (или) реконструкции объекта КС, осуществлению инвестиций в его создание и (или) реконструкцию, обеспечению соответствия технико-экономических показателей объекта КС установленным концессионным соглашениям, использованию (эксплуатации) объекта КС в соответствии с целями, установленным концессионным соглашением</w:t>
            </w:r>
          </w:p>
        </w:tc>
        <w:tc>
          <w:tcPr>
            <w:tcW w:w="1812" w:type="dxa"/>
          </w:tcPr>
          <w:p w:rsidR="008054C9" w:rsidRPr="00272FCF" w:rsidRDefault="008054C9" w:rsidP="00272FCF">
            <w:pPr>
              <w:jc w:val="center"/>
            </w:pPr>
            <w:r w:rsidRPr="00272FCF">
              <w:t xml:space="preserve">Декабрь </w:t>
            </w:r>
          </w:p>
        </w:tc>
        <w:tc>
          <w:tcPr>
            <w:tcW w:w="2093" w:type="dxa"/>
          </w:tcPr>
          <w:p w:rsidR="008054C9" w:rsidRPr="00272FCF" w:rsidRDefault="00C45B38" w:rsidP="00272FCF">
            <w:pPr>
              <w:jc w:val="center"/>
            </w:pPr>
            <w:r w:rsidRPr="00272FCF">
              <w:t>полугодовая</w:t>
            </w:r>
          </w:p>
        </w:tc>
      </w:tr>
    </w:tbl>
    <w:p w:rsidR="006502B0" w:rsidRPr="00272FCF" w:rsidRDefault="006502B0" w:rsidP="00272FCF">
      <w:pPr>
        <w:rPr>
          <w:b/>
        </w:rPr>
      </w:pPr>
    </w:p>
    <w:p w:rsidR="00962A1B" w:rsidRPr="00272FCF" w:rsidRDefault="006502B0" w:rsidP="00272FCF">
      <w:pPr>
        <w:tabs>
          <w:tab w:val="left" w:pos="8055"/>
          <w:tab w:val="left" w:pos="10965"/>
        </w:tabs>
      </w:pPr>
      <w:r w:rsidRPr="00272FCF">
        <w:tab/>
      </w:r>
      <w:r w:rsidRPr="00272FCF">
        <w:tab/>
      </w:r>
    </w:p>
    <w:sectPr w:rsidR="00962A1B" w:rsidRPr="00272FCF" w:rsidSect="006502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FA8"/>
    <w:multiLevelType w:val="hybridMultilevel"/>
    <w:tmpl w:val="3DDC7726"/>
    <w:lvl w:ilvl="0" w:tplc="3578C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EE19E4"/>
    <w:multiLevelType w:val="hybridMultilevel"/>
    <w:tmpl w:val="600644D4"/>
    <w:lvl w:ilvl="0" w:tplc="FED6F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8212AF"/>
    <w:multiLevelType w:val="multilevel"/>
    <w:tmpl w:val="557E5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E5556C5"/>
    <w:multiLevelType w:val="multilevel"/>
    <w:tmpl w:val="21CE30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6D"/>
    <w:rsid w:val="00103056"/>
    <w:rsid w:val="00272FCF"/>
    <w:rsid w:val="003569A1"/>
    <w:rsid w:val="006418B5"/>
    <w:rsid w:val="006502B0"/>
    <w:rsid w:val="00687C8D"/>
    <w:rsid w:val="007405B7"/>
    <w:rsid w:val="0077563C"/>
    <w:rsid w:val="008054C9"/>
    <w:rsid w:val="00962A1B"/>
    <w:rsid w:val="00AA0706"/>
    <w:rsid w:val="00B77451"/>
    <w:rsid w:val="00BE7423"/>
    <w:rsid w:val="00C3396A"/>
    <w:rsid w:val="00C45B38"/>
    <w:rsid w:val="00EF366D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7563C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75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63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7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502B0"/>
    <w:pPr>
      <w:ind w:left="720"/>
      <w:contextualSpacing/>
    </w:pPr>
  </w:style>
  <w:style w:type="paragraph" w:customStyle="1" w:styleId="Default">
    <w:name w:val="Default"/>
    <w:rsid w:val="006502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7563C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75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63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7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502B0"/>
    <w:pPr>
      <w:ind w:left="720"/>
      <w:contextualSpacing/>
    </w:pPr>
  </w:style>
  <w:style w:type="paragraph" w:customStyle="1" w:styleId="Default">
    <w:name w:val="Default"/>
    <w:rsid w:val="006502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ПигарёваТатьяна</cp:lastModifiedBy>
  <cp:revision>12</cp:revision>
  <cp:lastPrinted>2025-01-12T04:00:00Z</cp:lastPrinted>
  <dcterms:created xsi:type="dcterms:W3CDTF">2021-01-13T22:28:00Z</dcterms:created>
  <dcterms:modified xsi:type="dcterms:W3CDTF">2025-01-14T08:02:00Z</dcterms:modified>
</cp:coreProperties>
</file>